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BA" w:rsidRDefault="00955264">
      <w:pPr>
        <w:tabs>
          <w:tab w:val="left" w:pos="8222"/>
        </w:tabs>
        <w:spacing w:line="240" w:lineRule="atLeast"/>
        <w:jc w:val="center"/>
        <w:rPr>
          <w:rFonts w:hint="eastAsia"/>
        </w:rPr>
      </w:pPr>
      <w:r>
        <w:rPr>
          <w:b/>
          <w:sz w:val="28"/>
          <w:szCs w:val="28"/>
        </w:rPr>
        <w:t xml:space="preserve">OKRESNÍ SDRUŽENÍ ČESKÉ UNIE SPORTU ČESKÝ </w:t>
      </w:r>
      <w:proofErr w:type="gramStart"/>
      <w:r>
        <w:rPr>
          <w:b/>
          <w:sz w:val="28"/>
          <w:szCs w:val="28"/>
        </w:rPr>
        <w:t>KRUMLOV z.s.</w:t>
      </w:r>
      <w:proofErr w:type="gramEnd"/>
    </w:p>
    <w:p w:rsidR="00862C47" w:rsidRDefault="00862C47">
      <w:pPr>
        <w:tabs>
          <w:tab w:val="left" w:pos="8222"/>
        </w:tabs>
        <w:spacing w:line="240" w:lineRule="atLeast"/>
        <w:jc w:val="center"/>
        <w:rPr>
          <w:b/>
          <w:sz w:val="28"/>
          <w:szCs w:val="28"/>
        </w:rPr>
      </w:pPr>
    </w:p>
    <w:p w:rsidR="00EA0BBA" w:rsidRDefault="00955264">
      <w:pPr>
        <w:tabs>
          <w:tab w:val="left" w:pos="8222"/>
        </w:tabs>
        <w:spacing w:line="240" w:lineRule="atLeast"/>
        <w:jc w:val="center"/>
        <w:rPr>
          <w:rFonts w:hint="eastAsia"/>
        </w:rPr>
      </w:pPr>
      <w:r>
        <w:rPr>
          <w:b/>
          <w:sz w:val="28"/>
          <w:szCs w:val="28"/>
        </w:rPr>
        <w:t>PRO – SPORT ČK     o.p.s.</w:t>
      </w:r>
    </w:p>
    <w:p w:rsidR="00EA0BBA" w:rsidRDefault="00EA0BBA">
      <w:pPr>
        <w:tabs>
          <w:tab w:val="left" w:pos="8222"/>
        </w:tabs>
        <w:spacing w:line="240" w:lineRule="atLeast"/>
        <w:jc w:val="center"/>
        <w:rPr>
          <w:rFonts w:hint="eastAsia"/>
          <w:b/>
          <w:sz w:val="28"/>
          <w:szCs w:val="28"/>
        </w:rPr>
      </w:pPr>
    </w:p>
    <w:p w:rsidR="00EA0BBA" w:rsidRDefault="00955264">
      <w:pPr>
        <w:tabs>
          <w:tab w:val="left" w:pos="8222"/>
        </w:tabs>
        <w:spacing w:line="240" w:lineRule="atLeast"/>
        <w:jc w:val="center"/>
        <w:rPr>
          <w:rFonts w:hint="eastAsia"/>
        </w:rPr>
      </w:pPr>
      <w:proofErr w:type="gramStart"/>
      <w:r>
        <w:rPr>
          <w:b/>
          <w:sz w:val="28"/>
          <w:szCs w:val="28"/>
        </w:rPr>
        <w:t>ČESKOKRUMLOVSKÝ  DENÍK</w:t>
      </w:r>
      <w:proofErr w:type="gramEnd"/>
    </w:p>
    <w:p w:rsidR="00EA0BBA" w:rsidRDefault="00EA0BBA">
      <w:pPr>
        <w:tabs>
          <w:tab w:val="left" w:pos="8222"/>
        </w:tabs>
        <w:spacing w:line="240" w:lineRule="atLeast"/>
        <w:jc w:val="center"/>
        <w:rPr>
          <w:rFonts w:hint="eastAsia"/>
          <w:b/>
          <w:sz w:val="19"/>
          <w:szCs w:val="28"/>
        </w:rPr>
      </w:pPr>
    </w:p>
    <w:p w:rsidR="00EA0BBA" w:rsidRDefault="00EA0BBA">
      <w:pPr>
        <w:tabs>
          <w:tab w:val="left" w:pos="8222"/>
        </w:tabs>
        <w:spacing w:line="240" w:lineRule="atLeast"/>
        <w:jc w:val="center"/>
        <w:rPr>
          <w:rFonts w:hint="eastAsia"/>
          <w:b/>
          <w:sz w:val="19"/>
          <w:szCs w:val="28"/>
        </w:rPr>
      </w:pPr>
    </w:p>
    <w:p w:rsidR="00EA0BBA" w:rsidRDefault="00955264">
      <w:pPr>
        <w:tabs>
          <w:tab w:val="left" w:pos="8222"/>
        </w:tabs>
        <w:spacing w:line="240" w:lineRule="atLeast"/>
        <w:jc w:val="center"/>
        <w:rPr>
          <w:rFonts w:hint="eastAsia"/>
        </w:rPr>
      </w:pPr>
      <w:r>
        <w:t xml:space="preserve"> </w:t>
      </w:r>
      <w:proofErr w:type="gramStart"/>
      <w:r>
        <w:rPr>
          <w:b/>
          <w:color w:val="FF0000"/>
        </w:rPr>
        <w:t>Vás  co</w:t>
      </w:r>
      <w:proofErr w:type="gramEnd"/>
      <w:r>
        <w:rPr>
          <w:b/>
          <w:color w:val="FF0000"/>
        </w:rPr>
        <w:t xml:space="preserve">  nejsrdečněji  zvou  na  slavnostní   vyhlášení</w:t>
      </w:r>
    </w:p>
    <w:p w:rsidR="00EA0BBA" w:rsidRDefault="00EA0BBA">
      <w:pPr>
        <w:tabs>
          <w:tab w:val="left" w:pos="8222"/>
        </w:tabs>
        <w:spacing w:line="240" w:lineRule="atLeast"/>
        <w:jc w:val="center"/>
        <w:rPr>
          <w:rFonts w:hint="eastAsia"/>
          <w:b/>
          <w:sz w:val="19"/>
        </w:rPr>
      </w:pPr>
    </w:p>
    <w:p w:rsidR="00EA0BBA" w:rsidRDefault="00EA0BBA">
      <w:pPr>
        <w:tabs>
          <w:tab w:val="left" w:pos="8222"/>
        </w:tabs>
        <w:spacing w:line="240" w:lineRule="atLeast"/>
        <w:jc w:val="center"/>
        <w:rPr>
          <w:rFonts w:hint="eastAsia"/>
          <w:b/>
          <w:sz w:val="19"/>
        </w:rPr>
      </w:pPr>
    </w:p>
    <w:p w:rsidR="00EA0BBA" w:rsidRDefault="00955264">
      <w:pPr>
        <w:tabs>
          <w:tab w:val="left" w:pos="8222"/>
        </w:tabs>
        <w:spacing w:line="240" w:lineRule="atLeast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NEJÚSPĚŠNĚJŠÍCH SPORTOVCŮ</w:t>
      </w:r>
    </w:p>
    <w:p w:rsidR="00EA0BBA" w:rsidRDefault="00955264">
      <w:pPr>
        <w:tabs>
          <w:tab w:val="left" w:pos="8222"/>
        </w:tabs>
        <w:spacing w:line="240" w:lineRule="atLeast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ČESKOKRUMLOVSKA</w:t>
      </w:r>
    </w:p>
    <w:p w:rsidR="00EA0BBA" w:rsidRDefault="00955264">
      <w:pPr>
        <w:tabs>
          <w:tab w:val="left" w:pos="8222"/>
        </w:tabs>
        <w:spacing w:line="240" w:lineRule="atLeast"/>
        <w:jc w:val="center"/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ZA    ROK</w:t>
      </w:r>
      <w:proofErr w:type="gramEnd"/>
      <w:r>
        <w:rPr>
          <w:b/>
          <w:sz w:val="36"/>
          <w:szCs w:val="36"/>
        </w:rPr>
        <w:t xml:space="preserve">    </w:t>
      </w:r>
      <w:r w:rsidR="00365B1A">
        <w:rPr>
          <w:b/>
          <w:sz w:val="36"/>
          <w:szCs w:val="36"/>
        </w:rPr>
        <w:t>2021</w:t>
      </w:r>
    </w:p>
    <w:p w:rsidR="00EA0BBA" w:rsidRDefault="00EA0BBA">
      <w:pPr>
        <w:tabs>
          <w:tab w:val="left" w:pos="8222"/>
        </w:tabs>
        <w:spacing w:line="240" w:lineRule="atLeast"/>
        <w:jc w:val="center"/>
        <w:rPr>
          <w:rFonts w:hint="eastAsia"/>
          <w:b/>
          <w:color w:val="4F6228"/>
          <w:sz w:val="19"/>
          <w:szCs w:val="28"/>
        </w:rPr>
      </w:pPr>
    </w:p>
    <w:p w:rsidR="00EA0BBA" w:rsidRDefault="00365B1A">
      <w:pPr>
        <w:tabs>
          <w:tab w:val="left" w:pos="8222"/>
        </w:tabs>
        <w:spacing w:line="240" w:lineRule="atLeast"/>
        <w:jc w:val="center"/>
        <w:rPr>
          <w:rFonts w:hint="eastAsia"/>
          <w:b/>
          <w:color w:val="FF0000"/>
          <w:sz w:val="28"/>
          <w:szCs w:val="28"/>
        </w:rPr>
      </w:pPr>
      <w:proofErr w:type="gramStart"/>
      <w:r>
        <w:rPr>
          <w:b/>
          <w:color w:val="FF0000"/>
          <w:sz w:val="28"/>
          <w:szCs w:val="28"/>
        </w:rPr>
        <w:t>ÚTERÝ</w:t>
      </w:r>
      <w:r w:rsidR="00955264">
        <w:rPr>
          <w:b/>
          <w:color w:val="FF0000"/>
          <w:sz w:val="28"/>
          <w:szCs w:val="28"/>
        </w:rPr>
        <w:t xml:space="preserve">  </w:t>
      </w:r>
      <w:r>
        <w:rPr>
          <w:b/>
          <w:color w:val="FF0000"/>
          <w:sz w:val="28"/>
          <w:szCs w:val="28"/>
        </w:rPr>
        <w:t>22</w:t>
      </w:r>
      <w:proofErr w:type="gramEnd"/>
      <w:r w:rsidR="00955264">
        <w:rPr>
          <w:b/>
          <w:color w:val="FF0000"/>
          <w:sz w:val="28"/>
          <w:szCs w:val="28"/>
        </w:rPr>
        <w:t xml:space="preserve">. </w:t>
      </w:r>
      <w:r>
        <w:rPr>
          <w:b/>
          <w:color w:val="FF0000"/>
          <w:sz w:val="28"/>
          <w:szCs w:val="28"/>
        </w:rPr>
        <w:t>února</w:t>
      </w:r>
      <w:r w:rsidR="00955264">
        <w:rPr>
          <w:b/>
          <w:color w:val="FF0000"/>
          <w:sz w:val="28"/>
          <w:szCs w:val="28"/>
        </w:rPr>
        <w:t xml:space="preserve"> 20</w:t>
      </w:r>
      <w:r>
        <w:rPr>
          <w:b/>
          <w:color w:val="FF0000"/>
          <w:sz w:val="28"/>
          <w:szCs w:val="28"/>
        </w:rPr>
        <w:t>22</w:t>
      </w:r>
      <w:r w:rsidR="00955264">
        <w:rPr>
          <w:b/>
          <w:color w:val="FF0000"/>
          <w:sz w:val="28"/>
          <w:szCs w:val="28"/>
        </w:rPr>
        <w:t xml:space="preserve">   v   17.00 hodin</w:t>
      </w:r>
    </w:p>
    <w:p w:rsidR="00EA0BBA" w:rsidRDefault="00EA0BBA">
      <w:pPr>
        <w:tabs>
          <w:tab w:val="left" w:pos="8222"/>
        </w:tabs>
        <w:spacing w:line="240" w:lineRule="atLeast"/>
        <w:jc w:val="center"/>
        <w:rPr>
          <w:rFonts w:hint="eastAsia"/>
          <w:b/>
          <w:sz w:val="23"/>
        </w:rPr>
      </w:pPr>
    </w:p>
    <w:p w:rsidR="00EA0BBA" w:rsidRDefault="00955264">
      <w:pPr>
        <w:tabs>
          <w:tab w:val="left" w:pos="8222"/>
        </w:tabs>
        <w:spacing w:line="240" w:lineRule="atLeast"/>
        <w:jc w:val="center"/>
        <w:rPr>
          <w:rFonts w:hint="eastAsia"/>
          <w:b/>
          <w:sz w:val="23"/>
        </w:rPr>
      </w:pPr>
      <w:r>
        <w:rPr>
          <w:b/>
          <w:sz w:val="23"/>
        </w:rPr>
        <w:t>Oficiální část</w:t>
      </w:r>
    </w:p>
    <w:p w:rsidR="00EA0BBA" w:rsidRDefault="00955264">
      <w:pPr>
        <w:tabs>
          <w:tab w:val="left" w:pos="8222"/>
        </w:tabs>
        <w:spacing w:line="240" w:lineRule="atLeast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PROSTORY  PROKYŠOVA  SÁLU </w:t>
      </w:r>
    </w:p>
    <w:p w:rsidR="00EA0BBA" w:rsidRDefault="00955264">
      <w:pPr>
        <w:tabs>
          <w:tab w:val="left" w:pos="8222"/>
        </w:tabs>
        <w:spacing w:line="240" w:lineRule="atLeast"/>
        <w:jc w:val="center"/>
        <w:rPr>
          <w:rFonts w:hint="eastAsia"/>
        </w:rPr>
      </w:pPr>
      <w:r>
        <w:rPr>
          <w:b/>
        </w:rPr>
        <w:t>Prelatura, Horní ulice, Č. Krumlov</w:t>
      </w:r>
    </w:p>
    <w:p w:rsidR="00EA0BBA" w:rsidRDefault="00955264">
      <w:pPr>
        <w:tabs>
          <w:tab w:val="left" w:pos="8222"/>
        </w:tabs>
        <w:spacing w:line="240" w:lineRule="atLeast"/>
        <w:jc w:val="center"/>
        <w:rPr>
          <w:rFonts w:hint="eastAsia"/>
          <w:b/>
        </w:rPr>
      </w:pPr>
      <w:r>
        <w:rPr>
          <w:b/>
        </w:rPr>
        <w:t xml:space="preserve">                                                      </w:t>
      </w:r>
    </w:p>
    <w:p w:rsidR="00EA0BBA" w:rsidRDefault="00955264">
      <w:pPr>
        <w:tabs>
          <w:tab w:val="left" w:pos="8222"/>
        </w:tabs>
        <w:spacing w:line="240" w:lineRule="atLeast"/>
        <w:jc w:val="center"/>
        <w:rPr>
          <w:rFonts w:hint="eastAsia"/>
        </w:rPr>
      </w:pPr>
      <w:r>
        <w:rPr>
          <w:b/>
        </w:rPr>
        <w:t xml:space="preserve">          </w:t>
      </w:r>
    </w:p>
    <w:p w:rsidR="00EA0BBA" w:rsidRDefault="00955264">
      <w:pPr>
        <w:tabs>
          <w:tab w:val="left" w:pos="8222"/>
        </w:tabs>
        <w:spacing w:line="240" w:lineRule="atLeast"/>
        <w:jc w:val="center"/>
        <w:rPr>
          <w:rFonts w:hint="eastAsia"/>
        </w:rPr>
      </w:pPr>
      <w:r>
        <w:rPr>
          <w:b/>
          <w:sz w:val="23"/>
        </w:rPr>
        <w:t>přátelské posezení</w:t>
      </w:r>
    </w:p>
    <w:p w:rsidR="00365B1A" w:rsidRDefault="00955264" w:rsidP="00365B1A">
      <w:pPr>
        <w:tabs>
          <w:tab w:val="left" w:pos="8222"/>
        </w:tabs>
        <w:spacing w:line="240" w:lineRule="atLeast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PROSTORY  </w:t>
      </w:r>
      <w:r w:rsidR="00365B1A">
        <w:rPr>
          <w:b/>
          <w:sz w:val="28"/>
          <w:szCs w:val="28"/>
        </w:rPr>
        <w:t xml:space="preserve">PROKYŠOVA  SÁLU </w:t>
      </w:r>
    </w:p>
    <w:p w:rsidR="00EA0BBA" w:rsidRDefault="00365B1A" w:rsidP="00365B1A">
      <w:pPr>
        <w:tabs>
          <w:tab w:val="left" w:pos="8222"/>
        </w:tabs>
        <w:spacing w:line="240" w:lineRule="atLeast"/>
        <w:jc w:val="center"/>
        <w:rPr>
          <w:rFonts w:hint="eastAsia"/>
        </w:rPr>
      </w:pPr>
      <w:r>
        <w:rPr>
          <w:b/>
        </w:rPr>
        <w:t>Prelatura, Horní ulice, Č. Krumlov</w:t>
      </w:r>
    </w:p>
    <w:p w:rsidR="00EA0BBA" w:rsidRDefault="00955264">
      <w:pPr>
        <w:tabs>
          <w:tab w:val="left" w:pos="8222"/>
        </w:tabs>
        <w:spacing w:line="240" w:lineRule="atLeast"/>
        <w:jc w:val="center"/>
        <w:rPr>
          <w:rFonts w:hint="eastAsia"/>
          <w:b/>
          <w:sz w:val="23"/>
        </w:rPr>
      </w:pPr>
      <w:r>
        <w:rPr>
          <w:b/>
          <w:sz w:val="23"/>
        </w:rPr>
        <w:t xml:space="preserve">                                                            </w:t>
      </w:r>
    </w:p>
    <w:p w:rsidR="00EA0BBA" w:rsidRDefault="00EA0BBA">
      <w:pPr>
        <w:tabs>
          <w:tab w:val="left" w:pos="8222"/>
        </w:tabs>
        <w:spacing w:line="240" w:lineRule="atLeast"/>
        <w:jc w:val="center"/>
        <w:rPr>
          <w:rFonts w:hint="eastAsia"/>
          <w:b/>
          <w:sz w:val="19"/>
        </w:rPr>
      </w:pPr>
    </w:p>
    <w:p w:rsidR="00EA0BBA" w:rsidRDefault="00955264">
      <w:pPr>
        <w:tabs>
          <w:tab w:val="left" w:pos="8222"/>
        </w:tabs>
        <w:spacing w:line="240" w:lineRule="atLeast"/>
        <w:jc w:val="center"/>
        <w:rPr>
          <w:rFonts w:hint="eastAsia"/>
        </w:rPr>
      </w:pPr>
      <w:r>
        <w:rPr>
          <w:b/>
        </w:rPr>
        <w:t xml:space="preserve">   </w:t>
      </w:r>
      <w:r>
        <w:rPr>
          <w:b/>
        </w:rPr>
        <w:tab/>
        <w:t xml:space="preserve">       </w:t>
      </w:r>
    </w:p>
    <w:p w:rsidR="00EA0BBA" w:rsidRDefault="00955264">
      <w:pPr>
        <w:tabs>
          <w:tab w:val="left" w:pos="8222"/>
        </w:tabs>
        <w:spacing w:line="240" w:lineRule="atLeast"/>
        <w:jc w:val="center"/>
        <w:rPr>
          <w:rFonts w:hint="eastAsia"/>
        </w:rPr>
      </w:pPr>
      <w:proofErr w:type="gramStart"/>
      <w:r>
        <w:rPr>
          <w:b/>
        </w:rPr>
        <w:t>Ing.  Zuzana</w:t>
      </w:r>
      <w:proofErr w:type="gramEnd"/>
      <w:r>
        <w:rPr>
          <w:b/>
        </w:rPr>
        <w:t xml:space="preserve">   Kyselová                 Martin  Tomka        </w:t>
      </w:r>
    </w:p>
    <w:p w:rsidR="00EA0BBA" w:rsidRDefault="00EA0BBA">
      <w:pPr>
        <w:tabs>
          <w:tab w:val="left" w:pos="8222"/>
        </w:tabs>
        <w:spacing w:line="240" w:lineRule="atLeast"/>
        <w:jc w:val="center"/>
        <w:rPr>
          <w:rFonts w:hint="eastAsia"/>
          <w:b/>
          <w:sz w:val="23"/>
        </w:rPr>
      </w:pPr>
    </w:p>
    <w:p w:rsidR="00EA0BBA" w:rsidRDefault="00955264">
      <w:pPr>
        <w:tabs>
          <w:tab w:val="left" w:pos="8222"/>
        </w:tabs>
        <w:spacing w:line="240" w:lineRule="atLeast"/>
        <w:jc w:val="center"/>
        <w:rPr>
          <w:rFonts w:hint="eastAsia"/>
        </w:rPr>
      </w:pPr>
      <w:proofErr w:type="gramStart"/>
      <w:r>
        <w:rPr>
          <w:b/>
          <w:sz w:val="23"/>
        </w:rPr>
        <w:t>šéfredaktorka  Českokrumlovského</w:t>
      </w:r>
      <w:proofErr w:type="gramEnd"/>
      <w:r>
        <w:rPr>
          <w:b/>
          <w:sz w:val="23"/>
        </w:rPr>
        <w:t xml:space="preserve"> deníku</w:t>
      </w:r>
      <w:r>
        <w:rPr>
          <w:sz w:val="23"/>
        </w:rPr>
        <w:t xml:space="preserve"> </w:t>
      </w:r>
      <w:r>
        <w:rPr>
          <w:b/>
          <w:sz w:val="23"/>
        </w:rPr>
        <w:t xml:space="preserve">              ředitel  PRO-SPORT ČK  o.p.s.</w:t>
      </w:r>
      <w:r>
        <w:rPr>
          <w:b/>
          <w:sz w:val="19"/>
        </w:rPr>
        <w:t xml:space="preserve">   </w:t>
      </w:r>
    </w:p>
    <w:p w:rsidR="00EA0BBA" w:rsidRDefault="00955264">
      <w:pPr>
        <w:tabs>
          <w:tab w:val="left" w:pos="8222"/>
        </w:tabs>
        <w:spacing w:line="240" w:lineRule="atLeast"/>
        <w:jc w:val="center"/>
        <w:rPr>
          <w:rFonts w:hint="eastAsia"/>
        </w:rPr>
      </w:pPr>
      <w:r>
        <w:rPr>
          <w:b/>
          <w:sz w:val="19"/>
        </w:rPr>
        <w:t xml:space="preserve">                             </w:t>
      </w:r>
    </w:p>
    <w:p w:rsidR="00EA0BBA" w:rsidRDefault="00EA0BBA">
      <w:pPr>
        <w:tabs>
          <w:tab w:val="left" w:pos="8222"/>
        </w:tabs>
        <w:spacing w:line="240" w:lineRule="atLeast"/>
        <w:jc w:val="center"/>
        <w:rPr>
          <w:rFonts w:hint="eastAsia"/>
          <w:b/>
          <w:sz w:val="19"/>
        </w:rPr>
      </w:pPr>
    </w:p>
    <w:p w:rsidR="00EA0BBA" w:rsidRDefault="00EA0BBA">
      <w:pPr>
        <w:tabs>
          <w:tab w:val="left" w:pos="8222"/>
        </w:tabs>
        <w:spacing w:line="240" w:lineRule="atLeast"/>
        <w:jc w:val="center"/>
        <w:rPr>
          <w:rFonts w:hint="eastAsia"/>
          <w:b/>
          <w:sz w:val="19"/>
        </w:rPr>
      </w:pPr>
    </w:p>
    <w:p w:rsidR="00EA0BBA" w:rsidRDefault="00955264">
      <w:pPr>
        <w:tabs>
          <w:tab w:val="left" w:pos="8222"/>
        </w:tabs>
        <w:spacing w:line="240" w:lineRule="atLeast"/>
        <w:jc w:val="center"/>
        <w:rPr>
          <w:rFonts w:hint="eastAsia"/>
        </w:rPr>
      </w:pPr>
      <w:proofErr w:type="gramStart"/>
      <w:r>
        <w:rPr>
          <w:b/>
        </w:rPr>
        <w:t xml:space="preserve">Hana  </w:t>
      </w:r>
      <w:proofErr w:type="spellStart"/>
      <w:r>
        <w:rPr>
          <w:b/>
        </w:rPr>
        <w:t>Vondroušová</w:t>
      </w:r>
      <w:proofErr w:type="spellEnd"/>
      <w:proofErr w:type="gramEnd"/>
    </w:p>
    <w:p w:rsidR="00EA0BBA" w:rsidRDefault="00EA0BBA">
      <w:pPr>
        <w:tabs>
          <w:tab w:val="left" w:pos="8222"/>
        </w:tabs>
        <w:spacing w:line="240" w:lineRule="atLeast"/>
        <w:jc w:val="center"/>
        <w:rPr>
          <w:rFonts w:hint="eastAsia"/>
          <w:b/>
        </w:rPr>
      </w:pPr>
    </w:p>
    <w:p w:rsidR="00EA0BBA" w:rsidRDefault="00955264">
      <w:pPr>
        <w:tabs>
          <w:tab w:val="left" w:pos="8222"/>
        </w:tabs>
        <w:spacing w:line="240" w:lineRule="atLeast"/>
        <w:jc w:val="center"/>
        <w:rPr>
          <w:rFonts w:hint="eastAsia"/>
        </w:rPr>
      </w:pPr>
      <w:r>
        <w:rPr>
          <w:b/>
        </w:rPr>
        <w:t xml:space="preserve">předseda OS ČUS </w:t>
      </w:r>
      <w:proofErr w:type="gramStart"/>
      <w:r>
        <w:rPr>
          <w:b/>
        </w:rPr>
        <w:t>ČK  z.s.</w:t>
      </w:r>
      <w:proofErr w:type="gramEnd"/>
    </w:p>
    <w:p w:rsidR="00EA0BBA" w:rsidRDefault="00EA0BBA">
      <w:pPr>
        <w:tabs>
          <w:tab w:val="left" w:pos="8222"/>
        </w:tabs>
        <w:spacing w:line="240" w:lineRule="atLeast"/>
        <w:jc w:val="center"/>
        <w:rPr>
          <w:rFonts w:hint="eastAsia"/>
          <w:b/>
        </w:rPr>
      </w:pPr>
    </w:p>
    <w:p w:rsidR="00EA0BBA" w:rsidRDefault="00955264">
      <w:pPr>
        <w:tabs>
          <w:tab w:val="left" w:pos="8222"/>
        </w:tabs>
        <w:spacing w:line="240" w:lineRule="atLeast"/>
        <w:jc w:val="center"/>
        <w:rPr>
          <w:rFonts w:hint="eastAsia"/>
          <w:b/>
        </w:rPr>
      </w:pPr>
      <w:r>
        <w:rPr>
          <w:noProof/>
          <w:lang w:eastAsia="cs-CZ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057400" cy="3105150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A0BBA" w:rsidSect="00EA0BBA">
      <w:pgSz w:w="11906" w:h="16838"/>
      <w:pgMar w:top="1134" w:right="1134" w:bottom="1134" w:left="1134" w:header="720" w:footer="72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EA0BBA"/>
    <w:rsid w:val="00365B1A"/>
    <w:rsid w:val="00375D14"/>
    <w:rsid w:val="00561F69"/>
    <w:rsid w:val="00862C47"/>
    <w:rsid w:val="00955264"/>
    <w:rsid w:val="00CB46FC"/>
    <w:rsid w:val="00EA0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0B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EA0BB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EA0BBA"/>
    <w:pPr>
      <w:spacing w:after="140" w:line="276" w:lineRule="auto"/>
    </w:pPr>
  </w:style>
  <w:style w:type="paragraph" w:styleId="Seznam">
    <w:name w:val="List"/>
    <w:basedOn w:val="Zkladntext"/>
    <w:rsid w:val="00EA0BBA"/>
  </w:style>
  <w:style w:type="paragraph" w:customStyle="1" w:styleId="Caption">
    <w:name w:val="Caption"/>
    <w:basedOn w:val="Normln"/>
    <w:qFormat/>
    <w:rsid w:val="00EA0BBA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EA0BB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683</Characters>
  <Application>Microsoft Office Word</Application>
  <DocSecurity>0</DocSecurity>
  <Lines>5</Lines>
  <Paragraphs>1</Paragraphs>
  <ScaleCrop>false</ScaleCrop>
  <Company>HP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2019-12-09T15:22:00Z</cp:lastPrinted>
  <dcterms:created xsi:type="dcterms:W3CDTF">2022-02-15T07:08:00Z</dcterms:created>
  <dcterms:modified xsi:type="dcterms:W3CDTF">2022-02-15T14:09:00Z</dcterms:modified>
  <dc:language>cs-CZ</dc:language>
</cp:coreProperties>
</file>